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6B9C5" w14:textId="77777777" w:rsidR="00A81258" w:rsidRPr="002F6997" w:rsidRDefault="00A81258" w:rsidP="00A81258">
      <w:pPr>
        <w:spacing w:line="360" w:lineRule="auto"/>
        <w:ind w:hanging="13"/>
        <w:jc w:val="center"/>
        <w:rPr>
          <w:b/>
          <w:sz w:val="32"/>
          <w:szCs w:val="32"/>
        </w:rPr>
      </w:pPr>
      <w:r w:rsidRPr="00C7257D">
        <w:rPr>
          <w:szCs w:val="28"/>
          <w:lang w:eastAsia="uk-UA"/>
        </w:rPr>
        <w:object w:dxaOrig="886" w:dyaOrig="1137" w14:anchorId="5AD31A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2.5pt" o:ole="" filled="t">
            <v:fill color2="black"/>
            <v:imagedata r:id="rId5" o:title=""/>
          </v:shape>
          <o:OLEObject Type="Embed" ProgID="Word.Document.8" ShapeID="_x0000_i1025" DrawAspect="Content" ObjectID="_1693640327" r:id="rId6"/>
        </w:object>
      </w:r>
      <w:r>
        <w:rPr>
          <w:szCs w:val="28"/>
          <w:lang w:eastAsia="uk-UA"/>
        </w:rPr>
        <w:t xml:space="preserve">               </w:t>
      </w:r>
    </w:p>
    <w:p w14:paraId="6A31BAEB" w14:textId="77777777" w:rsidR="00A81258" w:rsidRPr="00C7257D" w:rsidRDefault="00A81258" w:rsidP="00A81258">
      <w:pPr>
        <w:spacing w:line="360" w:lineRule="auto"/>
        <w:jc w:val="center"/>
        <w:rPr>
          <w:b/>
          <w:szCs w:val="28"/>
        </w:rPr>
      </w:pPr>
      <w:r w:rsidRPr="00C7257D">
        <w:rPr>
          <w:b/>
          <w:szCs w:val="28"/>
        </w:rPr>
        <w:t>УКРАЇНА</w:t>
      </w:r>
    </w:p>
    <w:p w14:paraId="10DCA90F" w14:textId="77777777" w:rsidR="00A81258" w:rsidRDefault="00A81258" w:rsidP="00A81258">
      <w:pPr>
        <w:jc w:val="center"/>
        <w:rPr>
          <w:b/>
          <w:szCs w:val="28"/>
        </w:rPr>
      </w:pPr>
      <w:r w:rsidRPr="00C7257D">
        <w:rPr>
          <w:b/>
          <w:szCs w:val="28"/>
        </w:rPr>
        <w:t>НОВОСЕЛИЦЬКА МІСЬКА  РАДА</w:t>
      </w:r>
    </w:p>
    <w:p w14:paraId="7C4E5633" w14:textId="77777777" w:rsidR="00A81258" w:rsidRPr="00C7257D" w:rsidRDefault="00A81258" w:rsidP="00A81258">
      <w:pPr>
        <w:jc w:val="center"/>
        <w:rPr>
          <w:b/>
          <w:szCs w:val="28"/>
        </w:rPr>
      </w:pPr>
      <w:r>
        <w:rPr>
          <w:b/>
          <w:szCs w:val="28"/>
        </w:rPr>
        <w:t>ЧЕПРНІВЕЦЬКОГО РАЙОНУ</w:t>
      </w:r>
    </w:p>
    <w:p w14:paraId="644DD3BE" w14:textId="77777777" w:rsidR="00A81258" w:rsidRPr="00C7257D" w:rsidRDefault="00A81258" w:rsidP="00A81258">
      <w:pPr>
        <w:jc w:val="center"/>
        <w:rPr>
          <w:b/>
          <w:szCs w:val="28"/>
        </w:rPr>
      </w:pPr>
      <w:r w:rsidRPr="00C7257D">
        <w:rPr>
          <w:b/>
          <w:szCs w:val="28"/>
        </w:rPr>
        <w:t xml:space="preserve">  ЧЕРНІВЕЦЬКОЇ ОБЛАСТІ</w:t>
      </w:r>
    </w:p>
    <w:p w14:paraId="18C10B8C" w14:textId="77777777" w:rsidR="00A81258" w:rsidRPr="00C7257D" w:rsidRDefault="00A81258" w:rsidP="00A81258">
      <w:pPr>
        <w:rPr>
          <w:b/>
          <w:szCs w:val="28"/>
          <w:lang w:eastAsia="uk-UA"/>
        </w:rPr>
      </w:pPr>
    </w:p>
    <w:p w14:paraId="40E4C670" w14:textId="77777777" w:rsidR="00A81258" w:rsidRPr="00816C84" w:rsidRDefault="00A81258" w:rsidP="00A81258">
      <w:pPr>
        <w:spacing w:line="360" w:lineRule="auto"/>
        <w:jc w:val="center"/>
        <w:rPr>
          <w:b/>
          <w:sz w:val="32"/>
          <w:szCs w:val="32"/>
        </w:rPr>
      </w:pPr>
      <w:r w:rsidRPr="00C7257D">
        <w:rPr>
          <w:b/>
          <w:sz w:val="32"/>
          <w:szCs w:val="32"/>
        </w:rPr>
        <w:t xml:space="preserve"> РІШЕННЯ</w:t>
      </w:r>
      <w:r w:rsidRPr="00B10E4B">
        <w:rPr>
          <w:b/>
          <w:sz w:val="32"/>
          <w:szCs w:val="32"/>
          <w:lang w:val="ru-RU"/>
        </w:rPr>
        <w:t xml:space="preserve"> №</w:t>
      </w:r>
      <w:r>
        <w:rPr>
          <w:b/>
          <w:sz w:val="32"/>
          <w:szCs w:val="32"/>
        </w:rPr>
        <w:t>_ /</w:t>
      </w:r>
    </w:p>
    <w:p w14:paraId="239D8298" w14:textId="77777777" w:rsidR="00A81258" w:rsidRPr="00FA6037" w:rsidRDefault="00A81258" w:rsidP="00A81258">
      <w:pPr>
        <w:spacing w:line="360" w:lineRule="auto"/>
        <w:jc w:val="center"/>
        <w:rPr>
          <w:b/>
          <w:i/>
          <w:sz w:val="32"/>
          <w:szCs w:val="32"/>
        </w:rPr>
      </w:pPr>
    </w:p>
    <w:tbl>
      <w:tblPr>
        <w:tblW w:w="9835" w:type="dxa"/>
        <w:jc w:val="center"/>
        <w:tblLook w:val="01E0" w:firstRow="1" w:lastRow="1" w:firstColumn="1" w:lastColumn="1" w:noHBand="0" w:noVBand="0"/>
      </w:tblPr>
      <w:tblGrid>
        <w:gridCol w:w="3510"/>
        <w:gridCol w:w="6325"/>
      </w:tblGrid>
      <w:tr w:rsidR="00A81258" w:rsidRPr="004750C0" w14:paraId="44A4033A" w14:textId="77777777" w:rsidTr="00104931">
        <w:trPr>
          <w:trHeight w:val="173"/>
          <w:jc w:val="center"/>
        </w:trPr>
        <w:tc>
          <w:tcPr>
            <w:tcW w:w="3510" w:type="dxa"/>
          </w:tcPr>
          <w:p w14:paraId="6CA7B4C4" w14:textId="77777777" w:rsidR="00A81258" w:rsidRPr="004750C0" w:rsidRDefault="00A81258" w:rsidP="00104931">
            <w:pPr>
              <w:jc w:val="both"/>
              <w:rPr>
                <w:szCs w:val="28"/>
                <w:lang w:eastAsia="uk-UA"/>
              </w:rPr>
            </w:pPr>
            <w:r w:rsidRPr="004750C0">
              <w:rPr>
                <w:szCs w:val="28"/>
                <w:lang w:val="ru-RU"/>
              </w:rPr>
              <w:t>«</w:t>
            </w:r>
            <w:r>
              <w:rPr>
                <w:szCs w:val="28"/>
                <w:lang w:val="ru-RU"/>
              </w:rPr>
              <w:t>____</w:t>
            </w:r>
            <w:r w:rsidRPr="004750C0">
              <w:rPr>
                <w:szCs w:val="28"/>
                <w:lang w:val="ru-RU"/>
              </w:rPr>
              <w:t>»</w:t>
            </w:r>
            <w:r w:rsidRPr="004750C0">
              <w:rPr>
                <w:szCs w:val="28"/>
              </w:rPr>
              <w:t xml:space="preserve"> </w:t>
            </w:r>
            <w:r>
              <w:rPr>
                <w:szCs w:val="28"/>
                <w:lang w:val="ru-RU"/>
              </w:rPr>
              <w:t>____</w:t>
            </w:r>
            <w:proofErr w:type="gramStart"/>
            <w:r>
              <w:rPr>
                <w:szCs w:val="28"/>
                <w:lang w:val="ru-RU"/>
              </w:rPr>
              <w:t xml:space="preserve">_ </w:t>
            </w:r>
            <w:r w:rsidRPr="004750C0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</w:rPr>
              <w:t>2021</w:t>
            </w:r>
            <w:proofErr w:type="gramEnd"/>
            <w:r w:rsidRPr="004750C0">
              <w:rPr>
                <w:szCs w:val="28"/>
              </w:rPr>
              <w:t xml:space="preserve"> року </w:t>
            </w:r>
          </w:p>
        </w:tc>
        <w:tc>
          <w:tcPr>
            <w:tcW w:w="6325" w:type="dxa"/>
          </w:tcPr>
          <w:p w14:paraId="78CEC234" w14:textId="77777777" w:rsidR="00A81258" w:rsidRPr="004750C0" w:rsidRDefault="00A81258" w:rsidP="00104931">
            <w:pPr>
              <w:ind w:left="-1591" w:firstLine="1591"/>
              <w:jc w:val="center"/>
              <w:rPr>
                <w:szCs w:val="28"/>
                <w:lang w:eastAsia="uk-UA"/>
              </w:rPr>
            </w:pPr>
            <w:r w:rsidRPr="004750C0">
              <w:rPr>
                <w:szCs w:val="28"/>
              </w:rPr>
              <w:t xml:space="preserve">                                 </w:t>
            </w:r>
            <w:r>
              <w:rPr>
                <w:szCs w:val="28"/>
              </w:rPr>
              <w:t>____</w:t>
            </w:r>
            <w:r w:rsidRPr="004750C0">
              <w:rPr>
                <w:szCs w:val="28"/>
              </w:rPr>
              <w:t xml:space="preserve"> сесія </w:t>
            </w:r>
            <w:r w:rsidRPr="004750C0">
              <w:rPr>
                <w:szCs w:val="28"/>
                <w:lang w:val="en-US"/>
              </w:rPr>
              <w:t xml:space="preserve">  VI</w:t>
            </w:r>
            <w:r>
              <w:rPr>
                <w:szCs w:val="28"/>
                <w:lang w:val="en-US"/>
              </w:rPr>
              <w:t>I</w:t>
            </w:r>
            <w:r w:rsidRPr="004750C0">
              <w:rPr>
                <w:szCs w:val="28"/>
                <w:lang w:val="en-US"/>
              </w:rPr>
              <w:t xml:space="preserve">I </w:t>
            </w:r>
            <w:r w:rsidRPr="004750C0">
              <w:rPr>
                <w:szCs w:val="28"/>
              </w:rPr>
              <w:t xml:space="preserve"> скликання</w:t>
            </w:r>
          </w:p>
          <w:p w14:paraId="2EFD4099" w14:textId="77777777" w:rsidR="00A81258" w:rsidRPr="004750C0" w:rsidRDefault="00A81258" w:rsidP="00104931">
            <w:pPr>
              <w:jc w:val="right"/>
              <w:rPr>
                <w:szCs w:val="28"/>
                <w:lang w:eastAsia="uk-UA"/>
              </w:rPr>
            </w:pPr>
          </w:p>
        </w:tc>
      </w:tr>
    </w:tbl>
    <w:p w14:paraId="631C9326" w14:textId="0290DB3A" w:rsidR="00A81258" w:rsidRPr="004747F8" w:rsidRDefault="00A81258" w:rsidP="00A81258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4747F8">
        <w:rPr>
          <w:rFonts w:ascii="Times New Roman" w:hAnsi="Times New Roman"/>
          <w:b/>
          <w:bCs/>
          <w:sz w:val="28"/>
          <w:szCs w:val="28"/>
        </w:rPr>
        <w:t>Про зміну на</w:t>
      </w:r>
      <w:r w:rsidR="00771DB9">
        <w:rPr>
          <w:rFonts w:ascii="Times New Roman" w:hAnsi="Times New Roman"/>
          <w:b/>
          <w:bCs/>
          <w:sz w:val="28"/>
          <w:szCs w:val="28"/>
        </w:rPr>
        <w:t>зви</w:t>
      </w:r>
    </w:p>
    <w:p w14:paraId="5A45F2CB" w14:textId="77777777" w:rsidR="00A81258" w:rsidRPr="004747F8" w:rsidRDefault="00A81258" w:rsidP="00A81258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4747F8">
        <w:rPr>
          <w:rFonts w:ascii="Times New Roman" w:hAnsi="Times New Roman"/>
          <w:b/>
          <w:bCs/>
          <w:sz w:val="28"/>
          <w:szCs w:val="28"/>
        </w:rPr>
        <w:t xml:space="preserve">Новоселицької гімназії </w:t>
      </w:r>
    </w:p>
    <w:p w14:paraId="4880355B" w14:textId="77777777" w:rsidR="00A81258" w:rsidRPr="004747F8" w:rsidRDefault="00A81258" w:rsidP="00A81258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4747F8">
        <w:rPr>
          <w:rFonts w:ascii="Times New Roman" w:hAnsi="Times New Roman"/>
          <w:b/>
          <w:bCs/>
          <w:sz w:val="28"/>
          <w:szCs w:val="28"/>
        </w:rPr>
        <w:t xml:space="preserve">Новоселицької міської ради </w:t>
      </w:r>
    </w:p>
    <w:p w14:paraId="798BB534" w14:textId="77777777" w:rsidR="00A81258" w:rsidRPr="004747F8" w:rsidRDefault="00A81258" w:rsidP="00A81258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4747F8">
        <w:rPr>
          <w:rFonts w:ascii="Times New Roman" w:hAnsi="Times New Roman"/>
          <w:b/>
          <w:bCs/>
          <w:sz w:val="28"/>
          <w:szCs w:val="28"/>
        </w:rPr>
        <w:t xml:space="preserve">Чернівецького району </w:t>
      </w:r>
    </w:p>
    <w:p w14:paraId="7FB3813A" w14:textId="77777777" w:rsidR="00A81258" w:rsidRDefault="00A81258" w:rsidP="00A81258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4747F8">
        <w:rPr>
          <w:rFonts w:ascii="Times New Roman" w:hAnsi="Times New Roman"/>
          <w:b/>
          <w:bCs/>
          <w:sz w:val="28"/>
          <w:szCs w:val="28"/>
        </w:rPr>
        <w:t>Чернівецької області</w:t>
      </w:r>
    </w:p>
    <w:p w14:paraId="2471794B" w14:textId="77777777" w:rsidR="00A81258" w:rsidRDefault="00A81258" w:rsidP="00A81258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30470964" w14:textId="77777777" w:rsidR="00A81258" w:rsidRPr="00DB6B77" w:rsidRDefault="00A81258" w:rsidP="00A81258">
      <w:pPr>
        <w:jc w:val="both"/>
        <w:rPr>
          <w:bCs/>
          <w:szCs w:val="28"/>
        </w:rPr>
      </w:pPr>
      <w:r w:rsidRPr="004747F8">
        <w:rPr>
          <w:szCs w:val="28"/>
        </w:rPr>
        <w:t xml:space="preserve">        </w:t>
      </w:r>
      <w:r>
        <w:rPr>
          <w:szCs w:val="28"/>
        </w:rPr>
        <w:t>Відповідно до</w:t>
      </w:r>
      <w:r w:rsidRPr="004747F8">
        <w:rPr>
          <w:szCs w:val="28"/>
        </w:rPr>
        <w:t xml:space="preserve">  Закон</w:t>
      </w:r>
      <w:r>
        <w:rPr>
          <w:szCs w:val="28"/>
        </w:rPr>
        <w:t>ів</w:t>
      </w:r>
      <w:r w:rsidRPr="004747F8">
        <w:rPr>
          <w:szCs w:val="28"/>
        </w:rPr>
        <w:t xml:space="preserve">  України, «Про освіту», «Про повну загальну середню освіту»,</w:t>
      </w:r>
      <w:r w:rsidRPr="004747F8">
        <w:rPr>
          <w:color w:val="000000"/>
          <w:szCs w:val="28"/>
          <w:lang w:eastAsia="uk-UA"/>
        </w:rPr>
        <w:t xml:space="preserve"> з </w:t>
      </w:r>
      <w:r w:rsidRPr="00C2508F">
        <w:rPr>
          <w:color w:val="000000"/>
          <w:szCs w:val="28"/>
          <w:lang w:eastAsia="uk-UA"/>
        </w:rPr>
        <w:t xml:space="preserve">метою приведення </w:t>
      </w:r>
      <w:r>
        <w:rPr>
          <w:color w:val="000000"/>
          <w:szCs w:val="28"/>
          <w:lang w:eastAsia="uk-UA"/>
        </w:rPr>
        <w:t xml:space="preserve">найменувань та </w:t>
      </w:r>
      <w:r w:rsidRPr="00C2508F">
        <w:rPr>
          <w:color w:val="000000"/>
          <w:szCs w:val="28"/>
          <w:lang w:eastAsia="uk-UA"/>
        </w:rPr>
        <w:t>установчих документів закладів загальної середньої освіти у відповідність до норм чинного законодавства України у сфері освіти</w:t>
      </w:r>
      <w:r>
        <w:rPr>
          <w:color w:val="000000"/>
          <w:szCs w:val="28"/>
          <w:lang w:eastAsia="uk-UA"/>
        </w:rPr>
        <w:t>,</w:t>
      </w:r>
      <w:r w:rsidRPr="004747F8">
        <w:rPr>
          <w:b/>
          <w:szCs w:val="28"/>
        </w:rPr>
        <w:t xml:space="preserve"> </w:t>
      </w:r>
      <w:r>
        <w:rPr>
          <w:szCs w:val="28"/>
        </w:rPr>
        <w:t>к</w:t>
      </w:r>
      <w:r w:rsidRPr="004747F8">
        <w:rPr>
          <w:szCs w:val="28"/>
        </w:rPr>
        <w:t>еруючись</w:t>
      </w:r>
      <w:r>
        <w:rPr>
          <w:szCs w:val="28"/>
        </w:rPr>
        <w:t xml:space="preserve"> ст. 26 Закону України </w:t>
      </w:r>
      <w:r w:rsidRPr="004747F8">
        <w:rPr>
          <w:szCs w:val="28"/>
        </w:rPr>
        <w:t>«Про місцеве самоврядування в Україні»</w:t>
      </w:r>
      <w:r>
        <w:rPr>
          <w:szCs w:val="28"/>
        </w:rPr>
        <w:t>,</w:t>
      </w:r>
      <w:r w:rsidRPr="00DB6B77">
        <w:rPr>
          <w:bCs/>
          <w:szCs w:val="28"/>
        </w:rPr>
        <w:t xml:space="preserve"> міська рада </w:t>
      </w:r>
    </w:p>
    <w:p w14:paraId="303FFE52" w14:textId="77777777" w:rsidR="00A81258" w:rsidRPr="00DB6B77" w:rsidRDefault="00A81258" w:rsidP="00A81258">
      <w:pPr>
        <w:jc w:val="both"/>
        <w:rPr>
          <w:bCs/>
          <w:szCs w:val="28"/>
        </w:rPr>
      </w:pPr>
    </w:p>
    <w:p w14:paraId="220C6416" w14:textId="77777777" w:rsidR="00A81258" w:rsidRDefault="00A81258" w:rsidP="00A81258">
      <w:pPr>
        <w:jc w:val="both"/>
        <w:rPr>
          <w:szCs w:val="28"/>
        </w:rPr>
      </w:pPr>
      <w:r>
        <w:rPr>
          <w:b/>
          <w:szCs w:val="28"/>
        </w:rPr>
        <w:t>ВИРІШИЛА:</w:t>
      </w:r>
      <w:r>
        <w:rPr>
          <w:szCs w:val="28"/>
        </w:rPr>
        <w:t xml:space="preserve"> </w:t>
      </w:r>
    </w:p>
    <w:p w14:paraId="506860BB" w14:textId="77777777" w:rsidR="00A81258" w:rsidRDefault="00A81258" w:rsidP="00A81258">
      <w:pPr>
        <w:jc w:val="both"/>
        <w:rPr>
          <w:szCs w:val="28"/>
        </w:rPr>
      </w:pPr>
    </w:p>
    <w:p w14:paraId="4F53BD60" w14:textId="53F244D3" w:rsidR="00A81258" w:rsidRPr="00DC1A5D" w:rsidRDefault="00A81258" w:rsidP="00A81258">
      <w:pPr>
        <w:pStyle w:val="a4"/>
        <w:numPr>
          <w:ilvl w:val="0"/>
          <w:numId w:val="1"/>
        </w:numPr>
        <w:shd w:val="clear" w:color="auto" w:fill="FFFFFF"/>
        <w:spacing w:after="225"/>
        <w:ind w:left="0" w:firstLine="851"/>
        <w:jc w:val="both"/>
        <w:textAlignment w:val="baseline"/>
        <w:rPr>
          <w:color w:val="000000"/>
          <w:szCs w:val="28"/>
          <w:lang w:eastAsia="uk-UA"/>
        </w:rPr>
      </w:pPr>
      <w:r w:rsidRPr="00DB6B77">
        <w:rPr>
          <w:color w:val="000000"/>
          <w:szCs w:val="28"/>
          <w:lang w:eastAsia="uk-UA"/>
        </w:rPr>
        <w:t xml:space="preserve">Змінити </w:t>
      </w:r>
      <w:r w:rsidR="00771DB9">
        <w:rPr>
          <w:color w:val="000000"/>
          <w:szCs w:val="28"/>
          <w:lang w:eastAsia="uk-UA"/>
        </w:rPr>
        <w:t>назву</w:t>
      </w:r>
      <w:r w:rsidRPr="00DB6B77">
        <w:rPr>
          <w:color w:val="000000"/>
          <w:szCs w:val="28"/>
          <w:lang w:eastAsia="uk-UA"/>
        </w:rPr>
        <w:t xml:space="preserve"> Новоселицької гімназії Новоселицької міської ради Чернівецького району Чернівецької області  на Новоселицький ліцей №1 Новоселицької міської ради Чернівецького району Чернівецької області.</w:t>
      </w:r>
    </w:p>
    <w:p w14:paraId="5A94E4BD" w14:textId="77777777" w:rsidR="00A81258" w:rsidRPr="00DC1A5D" w:rsidRDefault="00A81258" w:rsidP="00A81258">
      <w:pPr>
        <w:pStyle w:val="a4"/>
        <w:numPr>
          <w:ilvl w:val="0"/>
          <w:numId w:val="1"/>
        </w:numPr>
        <w:ind w:left="0" w:firstLine="851"/>
        <w:jc w:val="both"/>
        <w:rPr>
          <w:szCs w:val="28"/>
        </w:rPr>
      </w:pPr>
      <w:r w:rsidRPr="00DB6B77">
        <w:rPr>
          <w:szCs w:val="28"/>
        </w:rPr>
        <w:t xml:space="preserve">Затвердити </w:t>
      </w:r>
      <w:r>
        <w:rPr>
          <w:szCs w:val="28"/>
        </w:rPr>
        <w:t xml:space="preserve">Статут </w:t>
      </w:r>
      <w:r w:rsidRPr="00DB6B77">
        <w:rPr>
          <w:szCs w:val="28"/>
        </w:rPr>
        <w:t>Новоселицького ліцею №1 Новоселицької міської ради Чернівецького  району Чернівецької області у новій редакції, що додається.</w:t>
      </w:r>
    </w:p>
    <w:p w14:paraId="1D1810D6" w14:textId="77777777" w:rsidR="00A81258" w:rsidRPr="00DC1A5D" w:rsidRDefault="00A81258" w:rsidP="00A81258">
      <w:pPr>
        <w:pStyle w:val="a4"/>
        <w:numPr>
          <w:ilvl w:val="0"/>
          <w:numId w:val="1"/>
        </w:numPr>
        <w:ind w:left="0" w:firstLine="851"/>
        <w:jc w:val="both"/>
        <w:rPr>
          <w:szCs w:val="28"/>
        </w:rPr>
      </w:pPr>
      <w:r w:rsidRPr="00DB6B77">
        <w:rPr>
          <w:szCs w:val="28"/>
        </w:rPr>
        <w:t xml:space="preserve"> Директору Новоселицького ліцею №1 Новоселицької міської ради Чернівецького  району Чернівецької області Петрову О.М.  провести державну реєстрацію Статуту установи згідно з вимогами чинного законодавства України.</w:t>
      </w:r>
    </w:p>
    <w:p w14:paraId="3F4AA3FB" w14:textId="77777777" w:rsidR="00A81258" w:rsidRDefault="00A81258" w:rsidP="00A81258">
      <w:pPr>
        <w:pStyle w:val="a4"/>
        <w:numPr>
          <w:ilvl w:val="0"/>
          <w:numId w:val="1"/>
        </w:numPr>
        <w:ind w:left="0" w:firstLine="851"/>
        <w:jc w:val="both"/>
        <w:rPr>
          <w:szCs w:val="28"/>
        </w:rPr>
      </w:pPr>
      <w:r w:rsidRPr="00DB6B77">
        <w:rPr>
          <w:szCs w:val="28"/>
        </w:rPr>
        <w:t>Контроль за виконанням  даного рішення покласти на постійну комісію Новоселицької міської  ради з питань  законності, регламенту, депутатської діяльності, етики, гласності, свободи совісті та зв’язку із засобами масової інформації.</w:t>
      </w:r>
    </w:p>
    <w:p w14:paraId="2D819D8A" w14:textId="77777777" w:rsidR="00A81258" w:rsidRDefault="00A81258" w:rsidP="00A81258">
      <w:pPr>
        <w:jc w:val="both"/>
        <w:rPr>
          <w:szCs w:val="28"/>
        </w:rPr>
      </w:pPr>
    </w:p>
    <w:p w14:paraId="60858A4D" w14:textId="77777777" w:rsidR="00A81258" w:rsidRDefault="00A81258" w:rsidP="00A81258">
      <w:pPr>
        <w:jc w:val="both"/>
        <w:rPr>
          <w:szCs w:val="28"/>
        </w:rPr>
      </w:pPr>
    </w:p>
    <w:p w14:paraId="7E179DA3" w14:textId="77777777" w:rsidR="00A81258" w:rsidRPr="00DC1A5D" w:rsidRDefault="00A81258" w:rsidP="00A81258">
      <w:pPr>
        <w:pStyle w:val="1"/>
        <w:tabs>
          <w:tab w:val="right" w:pos="9071"/>
        </w:tabs>
        <w:spacing w:after="0"/>
        <w:ind w:left="0"/>
        <w:rPr>
          <w:szCs w:val="28"/>
          <w:lang w:eastAsia="uk-UA"/>
        </w:rPr>
      </w:pPr>
      <w:r w:rsidRPr="00965A14"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            Марія НІКОРИЧ</w:t>
      </w:r>
      <w:r>
        <w:rPr>
          <w:szCs w:val="28"/>
          <w:lang w:eastAsia="uk-UA"/>
        </w:rPr>
        <w:t xml:space="preserve">  </w:t>
      </w:r>
    </w:p>
    <w:p w14:paraId="32893325" w14:textId="77777777" w:rsidR="00CE374D" w:rsidRDefault="00CE374D"/>
    <w:sectPr w:rsidR="00CE37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02365B"/>
    <w:multiLevelType w:val="hybridMultilevel"/>
    <w:tmpl w:val="E6D037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258"/>
    <w:rsid w:val="00771DB9"/>
    <w:rsid w:val="00A81258"/>
    <w:rsid w:val="00CE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3189B"/>
  <w15:chartTrackingRefBased/>
  <w15:docId w15:val="{900E7568-1554-4FC6-9F37-7AAC6C76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2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125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81258"/>
    <w:pPr>
      <w:ind w:left="720"/>
      <w:contextualSpacing/>
    </w:pPr>
  </w:style>
  <w:style w:type="paragraph" w:customStyle="1" w:styleId="1">
    <w:name w:val="Абзац списка1"/>
    <w:basedOn w:val="a"/>
    <w:qFormat/>
    <w:rsid w:val="00A812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1011</Words>
  <Characters>577</Characters>
  <Application>Microsoft Office Word</Application>
  <DocSecurity>0</DocSecurity>
  <Lines>4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Офисе Пакет</dc:creator>
  <cp:keywords/>
  <dc:description/>
  <cp:lastModifiedBy>Офисе Пакет</cp:lastModifiedBy>
  <cp:revision>2</cp:revision>
  <dcterms:created xsi:type="dcterms:W3CDTF">2021-09-20T07:47:00Z</dcterms:created>
  <dcterms:modified xsi:type="dcterms:W3CDTF">2021-09-20T07:52:00Z</dcterms:modified>
</cp:coreProperties>
</file>